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233734" w:rsidP="00233734">
      <w:pPr>
        <w:ind w:left="284"/>
        <w:rPr>
          <w:b/>
          <w:bCs/>
        </w:rPr>
      </w:pPr>
      <w:r>
        <w:rPr>
          <w:b/>
          <w:bCs/>
        </w:rPr>
        <w:t>Uchazeč:</w:t>
      </w:r>
      <w:bookmarkStart w:id="0" w:name="_GoBack"/>
      <w:bookmarkEnd w:id="0"/>
    </w:p>
    <w:p w:rsidR="00CF2BA9" w:rsidRDefault="00CF2BA9" w:rsidP="00233734">
      <w:pPr>
        <w:ind w:left="284"/>
        <w:rPr>
          <w:b/>
          <w:bCs/>
        </w:rPr>
      </w:pPr>
    </w:p>
    <w:p w:rsidR="003A6FCF" w:rsidRDefault="003A6FCF" w:rsidP="00233734">
      <w:pPr>
        <w:ind w:left="284"/>
        <w:rPr>
          <w:b/>
          <w:bCs/>
        </w:rPr>
      </w:pPr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r>
        <w:rPr>
          <w:b/>
          <w:bCs/>
        </w:rPr>
        <w:t xml:space="preserve">Vědom(i) si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uchazeče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mil.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kvalifikační </w:t>
      </w:r>
      <w:r w:rsidRPr="005018E1">
        <w:rPr>
          <w:b/>
          <w:bCs/>
        </w:rPr>
        <w:t xml:space="preserve">předpoklady </w:t>
      </w:r>
      <w:r w:rsidRPr="00A87481">
        <w:rPr>
          <w:bCs/>
        </w:rPr>
        <w:t xml:space="preserve">(způsobilost ve smyslu § 74 zákona </w:t>
      </w:r>
      <w:r w:rsidR="00A87481" w:rsidRPr="00A87481">
        <w:rPr>
          <w:bCs/>
        </w:rPr>
        <w:t>134/2016 Sb.–dále jen ZZVZ</w:t>
      </w:r>
      <w:r w:rsidRPr="00A87481">
        <w:rPr>
          <w:bCs/>
        </w:rPr>
        <w:t xml:space="preserve">):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dodavatelem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statutárního zástupce (zástupců)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2" w:rsidRDefault="00213082" w:rsidP="006B002A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2" w:rsidRDefault="00213082" w:rsidP="006B002A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69" w:rsidRPr="00873F60" w:rsidRDefault="00873F60" w:rsidP="00873F60">
    <w:pPr>
      <w:autoSpaceDE w:val="0"/>
      <w:autoSpaceDN w:val="0"/>
      <w:adjustRightInd w:val="0"/>
      <w:ind w:left="495"/>
      <w:rPr>
        <w:rFonts w:ascii="Arial" w:hAnsi="Arial" w:cs="Arial"/>
        <w:b/>
        <w:color w:val="0070C0"/>
        <w:sz w:val="20"/>
        <w:szCs w:val="20"/>
      </w:rPr>
    </w:pPr>
    <w:r>
      <w:rPr>
        <w:rFonts w:ascii="Arial" w:hAnsi="Arial" w:cs="Arial"/>
        <w:b/>
        <w:color w:val="0070C0"/>
        <w:sz w:val="20"/>
        <w:szCs w:val="20"/>
      </w:rPr>
      <w:t xml:space="preserve">          </w:t>
    </w:r>
    <w:r w:rsidRPr="00873F60">
      <w:rPr>
        <w:rFonts w:ascii="Arial" w:hAnsi="Arial" w:cs="Arial"/>
        <w:b/>
        <w:color w:val="0070C0"/>
        <w:sz w:val="20"/>
        <w:szCs w:val="20"/>
      </w:rPr>
      <w:t>AREÁL SKALNÍCH SKLEPŮ V ULICI JANA ROHÁČE, CELKOVÁ OPRAVA SKLEPŮ č. 4</w:t>
    </w:r>
    <w:r w:rsidR="00C92D8A">
      <w:rPr>
        <w:rFonts w:ascii="Arial" w:hAnsi="Arial" w:cs="Arial"/>
        <w:b/>
        <w:color w:val="0070C0"/>
        <w:sz w:val="20"/>
        <w:szCs w:val="20"/>
      </w:rPr>
      <w:t>4</w:t>
    </w:r>
    <w:r w:rsidRPr="00873F60">
      <w:rPr>
        <w:rFonts w:ascii="Arial" w:hAnsi="Arial" w:cs="Arial"/>
        <w:b/>
        <w:color w:val="0070C0"/>
        <w:sz w:val="20"/>
        <w:szCs w:val="20"/>
      </w:rPr>
      <w:t xml:space="preserve"> a 4</w:t>
    </w:r>
    <w:r w:rsidR="00C92D8A">
      <w:rPr>
        <w:rFonts w:ascii="Arial" w:hAnsi="Arial" w:cs="Arial"/>
        <w:b/>
        <w:color w:val="0070C0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0D4569"/>
    <w:rsid w:val="000F13DF"/>
    <w:rsid w:val="00201E36"/>
    <w:rsid w:val="00213082"/>
    <w:rsid w:val="00233734"/>
    <w:rsid w:val="002942CB"/>
    <w:rsid w:val="002B1F49"/>
    <w:rsid w:val="002C5A6A"/>
    <w:rsid w:val="002D18E7"/>
    <w:rsid w:val="00307CD3"/>
    <w:rsid w:val="0031005B"/>
    <w:rsid w:val="00376F1E"/>
    <w:rsid w:val="003A6FCF"/>
    <w:rsid w:val="00490BA5"/>
    <w:rsid w:val="00591D97"/>
    <w:rsid w:val="006A66DE"/>
    <w:rsid w:val="006B002A"/>
    <w:rsid w:val="00735CA2"/>
    <w:rsid w:val="007D5592"/>
    <w:rsid w:val="00852788"/>
    <w:rsid w:val="00873F60"/>
    <w:rsid w:val="008B29E7"/>
    <w:rsid w:val="0098082C"/>
    <w:rsid w:val="00A21E1E"/>
    <w:rsid w:val="00A37B14"/>
    <w:rsid w:val="00A547C4"/>
    <w:rsid w:val="00A87481"/>
    <w:rsid w:val="00A965D5"/>
    <w:rsid w:val="00AF6D9B"/>
    <w:rsid w:val="00B46018"/>
    <w:rsid w:val="00B90222"/>
    <w:rsid w:val="00BC3B52"/>
    <w:rsid w:val="00BC5CE4"/>
    <w:rsid w:val="00C56646"/>
    <w:rsid w:val="00C735A0"/>
    <w:rsid w:val="00C92D8A"/>
    <w:rsid w:val="00CB5ACE"/>
    <w:rsid w:val="00CF2BA9"/>
    <w:rsid w:val="00E23708"/>
    <w:rsid w:val="00E83E88"/>
    <w:rsid w:val="00E86EE3"/>
    <w:rsid w:val="00E9715F"/>
    <w:rsid w:val="00F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FF93240-621D-4E47-9CB1-7869FF0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818B-3493-4610-8D20-26FD2284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Obnova objektu bývalé sušárny chmele v Dubé – 2.etapa</dc:title>
  <dc:creator>Žalovičová Irena</dc:creator>
  <cp:lastModifiedBy>Ing. Kmínek Petr</cp:lastModifiedBy>
  <cp:revision>36</cp:revision>
  <dcterms:created xsi:type="dcterms:W3CDTF">2012-05-02T08:12:00Z</dcterms:created>
  <dcterms:modified xsi:type="dcterms:W3CDTF">2022-11-23T11:58:00Z</dcterms:modified>
</cp:coreProperties>
</file>